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01511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151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E5E"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1A66D8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66D8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Ужанихинского </w:t>
      </w:r>
      <w:r w:rsidR="00C83172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1A6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1A66D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015116" w:rsidRDefault="00015116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15116">
        <w:rPr>
          <w:rFonts w:ascii="Times New Roman" w:hAnsi="Times New Roman" w:cs="Times New Roman"/>
          <w:sz w:val="24"/>
          <w:szCs w:val="24"/>
        </w:rPr>
        <w:t>Федеральный закон от 21.12.2021 № 414-ФЗ «Об общих принципах организации публичной власти в субъектах Российской Федерации»;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 регионального   или межмуниципального,   местного   значения</w:t>
      </w:r>
      <w:proofErr w:type="gramEnd"/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Default="00015116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15116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23.10.2023 № Р-2879 «Об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5116" w:rsidRPr="00173F08" w:rsidRDefault="00015116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DC220E" w:rsidRDefault="00DC220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C220E">
        <w:rPr>
          <w:rFonts w:ascii="Times New Roman" w:hAnsi="Times New Roman" w:cs="Times New Roman"/>
          <w:sz w:val="24"/>
          <w:szCs w:val="24"/>
        </w:rPr>
        <w:t>СП 31.13330.2021. Свод правил. Водоснабжение. Наружные сети и сооружения.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DC220E" w:rsidRDefault="00DC220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C220E">
        <w:rPr>
          <w:rFonts w:ascii="Times New Roman" w:hAnsi="Times New Roman" w:cs="Times New Roman"/>
          <w:sz w:val="24"/>
          <w:szCs w:val="24"/>
        </w:rPr>
        <w:t>СП 50.13330.2024. Свод правил. Тепловая защита зданий. Актуализированная редакция СНиП 23-02-2003;</w:t>
      </w:r>
    </w:p>
    <w:p w:rsidR="00DC220E" w:rsidRDefault="00DC220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C220E">
        <w:rPr>
          <w:rFonts w:ascii="Times New Roman" w:hAnsi="Times New Roman" w:cs="Times New Roman"/>
          <w:sz w:val="24"/>
          <w:szCs w:val="24"/>
        </w:rPr>
        <w:t>СП 113.13330.2023 «СНиП 21-02-99* Стоянки автомобилей»;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DC220E" w:rsidRDefault="00DC220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C220E">
        <w:rPr>
          <w:rFonts w:ascii="Times New Roman" w:hAnsi="Times New Roman" w:cs="Times New Roman"/>
          <w:sz w:val="24"/>
          <w:szCs w:val="24"/>
        </w:rPr>
        <w:t>СП 54.13330.2022. Свод правил. Здания жилые многоквартирные.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173F0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>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15116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1A66D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9B1D97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CE429D"/>
    <w:rsid w:val="00D007C3"/>
    <w:rsid w:val="00D05A47"/>
    <w:rsid w:val="00D319F6"/>
    <w:rsid w:val="00D74EEA"/>
    <w:rsid w:val="00DC220E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4CC11B-072A-4993-8465-9D8867925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Полещук Павел Александрович</dc:creator>
  <cp:keywords/>
  <dc:description/>
  <cp:lastModifiedBy>Ирина</cp:lastModifiedBy>
  <cp:revision>4</cp:revision>
  <dcterms:created xsi:type="dcterms:W3CDTF">2017-12-22T05:04:00Z</dcterms:created>
  <dcterms:modified xsi:type="dcterms:W3CDTF">2025-03-31T04:07:00Z</dcterms:modified>
</cp:coreProperties>
</file>